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8076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08076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08076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08076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08076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08076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Rektor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</w:t>
      </w:r>
      <w:r>
        <w:rPr>
          <w:rFonts w:ascii="Arial" w:hAnsi="Arial" w:cs="Arial"/>
          <w:spacing w:val="-2"/>
          <w:sz w:val="22"/>
          <w:szCs w:val="22"/>
        </w:rPr>
        <w:t xml:space="preserve"> 4 </w:t>
      </w:r>
      <w:r>
        <w:rPr>
          <w:rFonts w:ascii="Arial" w:hAnsi="Arial" w:cs="Arial"/>
          <w:spacing w:val="-2"/>
          <w:sz w:val="22"/>
          <w:szCs w:val="22"/>
        </w:rPr>
        <w:t>Juli</w:t>
      </w:r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D2DDA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D2DDA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13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tahun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akademik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secara</w:t>
      </w:r>
      <w:r>
        <w:rPr>
          <w:rFonts w:ascii="Arial" w:hAnsi="Arial" w:cs="Arial"/>
          <w:spacing w:val="-2"/>
          <w:sz w:val="22"/>
          <w:szCs w:val="22"/>
        </w:rPr>
        <w:t xml:space="preserve"> daring </w:t>
      </w:r>
      <w:r w:rsidRPr="00E24236">
        <w:rPr>
          <w:rFonts w:ascii="Arial" w:hAnsi="Arial" w:cs="Arial"/>
          <w:spacing w:val="-2"/>
          <w:sz w:val="22"/>
          <w:szCs w:val="22"/>
        </w:rPr>
        <w:t>bagi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1D2DDA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untuk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jenjang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r w:rsidRPr="00E24236">
        <w:rPr>
          <w:rFonts w:ascii="Arial" w:hAnsi="Arial" w:cs="Arial"/>
          <w:spacing w:val="-2"/>
          <w:sz w:val="22"/>
          <w:szCs w:val="22"/>
        </w:rPr>
        <w:t>sebagai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berikut</w:t>
      </w:r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08076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</w:t>
      </w:r>
      <w:r>
        <w:rPr>
          <w:rFonts w:ascii="Arial" w:hAnsi="Arial" w:cs="Arial"/>
          <w:sz w:val="22"/>
          <w:szCs w:val="22"/>
        </w:rPr>
        <w:t xml:space="preserve"> 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1D2DDA">
        <w:rPr>
          <w:rFonts w:ascii="Arial" w:hAnsi="Arial" w:cs="Arial"/>
          <w:noProof/>
          <w:sz w:val="22"/>
          <w:szCs w:val="22"/>
        </w:rPr>
        <w:t>AET21047</w:t>
      </w:r>
    </w:p>
    <w:p w:rsidR="0008076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1D2DDA">
        <w:rPr>
          <w:rFonts w:ascii="Arial" w:hAnsi="Arial" w:cs="Arial"/>
          <w:noProof/>
          <w:sz w:val="22"/>
          <w:szCs w:val="22"/>
        </w:rPr>
        <w:t>Agroforestry</w:t>
      </w:r>
      <w:r>
        <w:rPr>
          <w:rFonts w:ascii="Arial" w:hAnsi="Arial" w:cs="Arial"/>
          <w:sz w:val="22"/>
          <w:szCs w:val="22"/>
        </w:rPr>
        <w:t xml:space="preserve"> / </w:t>
      </w:r>
      <w:r w:rsidRPr="001D2DDA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08076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</w:t>
      </w:r>
      <w:r w:rsidRPr="00D3561A">
        <w:rPr>
          <w:rFonts w:ascii="Arial" w:hAnsi="Arial" w:cs="Arial"/>
          <w:sz w:val="22"/>
          <w:szCs w:val="22"/>
        </w:rPr>
        <w:t>/</w:t>
      </w:r>
      <w:r w:rsidRPr="00D3561A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1D2DDA">
        <w:rPr>
          <w:rFonts w:ascii="Arial" w:hAnsi="Arial" w:cs="Arial"/>
          <w:noProof/>
          <w:sz w:val="22"/>
          <w:szCs w:val="22"/>
        </w:rPr>
        <w:t>III/6/Agroteknologi</w:t>
      </w:r>
    </w:p>
    <w:p w:rsidR="0008076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</w:t>
      </w:r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1D2DDA">
        <w:rPr>
          <w:rFonts w:ascii="Arial" w:hAnsi="Arial" w:cs="Arial"/>
          <w:noProof/>
          <w:sz w:val="22"/>
          <w:szCs w:val="22"/>
        </w:rPr>
        <w:t>A1 + 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08076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1D2DDA">
        <w:rPr>
          <w:rFonts w:ascii="Arial" w:hAnsi="Arial" w:cs="Arial"/>
          <w:noProof/>
          <w:sz w:val="22"/>
          <w:szCs w:val="22"/>
        </w:rPr>
        <w:t>08.30 - 10.00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08076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08076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08076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Tidak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08076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</w:t>
      </w:r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D2DDA">
        <w:rPr>
          <w:rFonts w:ascii="Arial" w:hAnsi="Arial" w:cs="Arial"/>
          <w:noProof/>
          <w:spacing w:val="-4"/>
          <w:sz w:val="22"/>
          <w:szCs w:val="22"/>
        </w:rPr>
        <w:t>Ir. Abdul Rahman, MS/ Ir. Asmah Indrawati, MP</w:t>
      </w:r>
      <w:r w:rsidRPr="00C05F30">
        <w:rPr>
          <w:rFonts w:ascii="Arial" w:hAnsi="Arial" w:cs="Arial"/>
          <w:sz w:val="24"/>
          <w:szCs w:val="24"/>
        </w:rPr>
        <w:tab/>
      </w:r>
    </w:p>
    <w:p w:rsidR="0008076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08076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r w:rsidRPr="00D3561A">
        <w:rPr>
          <w:rFonts w:ascii="Arial" w:hAnsi="Arial" w:cs="Arial"/>
          <w:sz w:val="22"/>
          <w:szCs w:val="22"/>
        </w:rPr>
        <w:t>Tanda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Tangan</w:t>
      </w:r>
      <w:r w:rsidRPr="00D3561A">
        <w:rPr>
          <w:rFonts w:ascii="Arial" w:hAnsi="Arial" w:cs="Arial"/>
          <w:sz w:val="22"/>
          <w:szCs w:val="22"/>
        </w:rPr>
        <w:t xml:space="preserve">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08076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</w:t>
      </w:r>
      <w:r w:rsidRPr="00331345">
        <w:rPr>
          <w:rFonts w:ascii="Arial" w:hAnsi="Arial" w:cs="Arial"/>
          <w:sz w:val="22"/>
          <w:szCs w:val="22"/>
        </w:rPr>
        <w:t xml:space="preserve"> :</w:t>
      </w:r>
    </w:p>
    <w:p w:rsidR="0008076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76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berita</w:t>
      </w:r>
      <w:r w:rsidRPr="00D3561A">
        <w:rPr>
          <w:rFonts w:ascii="Arial" w:hAnsi="Arial" w:cs="Arial"/>
          <w:sz w:val="22"/>
          <w:szCs w:val="22"/>
        </w:rPr>
        <w:t xml:space="preserve"> acara </w:t>
      </w:r>
      <w:r w:rsidRPr="00D3561A">
        <w:rPr>
          <w:rFonts w:ascii="Arial" w:hAnsi="Arial" w:cs="Arial"/>
          <w:sz w:val="22"/>
          <w:szCs w:val="22"/>
        </w:rPr>
        <w:t>ujian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ini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diperbuat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dengan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sebenarnya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untuk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dapat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dipergunakan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seperlunya</w:t>
      </w:r>
      <w:r w:rsidRPr="00D3561A">
        <w:rPr>
          <w:rFonts w:ascii="Arial" w:hAnsi="Arial" w:cs="Arial"/>
          <w:sz w:val="22"/>
          <w:szCs w:val="22"/>
        </w:rPr>
        <w:t>.</w:t>
      </w:r>
    </w:p>
    <w:p w:rsidR="0008076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076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1D2DDA">
        <w:rPr>
          <w:rFonts w:ascii="Arial" w:hAnsi="Arial" w:cs="Arial"/>
          <w:noProof/>
          <w:sz w:val="22"/>
          <w:szCs w:val="22"/>
        </w:rPr>
        <w:t>13 Juli 2022</w:t>
      </w:r>
    </w:p>
    <w:p w:rsidR="00080760" w:rsidRPr="00C6071F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</w:t>
      </w:r>
      <w:r w:rsidRPr="00C6071F">
        <w:rPr>
          <w:rFonts w:ascii="Arial" w:hAnsi="Arial" w:cs="Arial"/>
          <w:sz w:val="22"/>
          <w:szCs w:val="22"/>
        </w:rPr>
        <w:t>Dekan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Bidang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Pendidikan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ab/>
      </w:r>
      <w:r w:rsidRPr="00C6071F">
        <w:rPr>
          <w:rFonts w:ascii="Arial" w:hAnsi="Arial" w:cs="Arial"/>
          <w:sz w:val="22"/>
          <w:szCs w:val="22"/>
          <w:u w:val="single"/>
        </w:rPr>
        <w:t>Pengawas</w:t>
      </w:r>
      <w:r w:rsidRPr="00C6071F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080760" w:rsidRPr="00C05F30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r w:rsidRPr="00C6071F">
        <w:rPr>
          <w:rFonts w:ascii="Arial" w:hAnsi="Arial" w:cs="Arial"/>
          <w:sz w:val="22"/>
          <w:szCs w:val="22"/>
        </w:rPr>
        <w:t>Penelitian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>dan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Pengabdian</w:t>
      </w:r>
      <w:r w:rsidRPr="00C6071F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</w:p>
    <w:p w:rsidR="0008076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08076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08076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080760" w:rsidP="00C6071F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C6071F">
        <w:rPr>
          <w:rFonts w:ascii="Arial" w:hAnsi="Arial" w:cs="Arial"/>
          <w:w w:val="90"/>
          <w:sz w:val="24"/>
          <w:szCs w:val="24"/>
        </w:rPr>
        <w:t>1.</w:t>
      </w:r>
      <w:r>
        <w:rPr>
          <w:rFonts w:ascii="Arial" w:hAnsi="Arial" w:cs="Arial"/>
          <w:b/>
          <w:w w:val="90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10"/>
          <w:szCs w:val="12"/>
        </w:rPr>
        <w:t>…………………………….…………………………………</w:t>
      </w:r>
      <w:r w:rsidRPr="00922C8B">
        <w:rPr>
          <w:rFonts w:asciiTheme="minorHAnsi" w:hAnsiTheme="minorHAnsi" w:cstheme="minorHAnsi"/>
          <w:sz w:val="10"/>
          <w:szCs w:val="12"/>
        </w:rPr>
        <w:t xml:space="preserve"> </w:t>
      </w:r>
      <w:r>
        <w:rPr>
          <w:rFonts w:ascii="Arial" w:hAnsi="Arial" w:cs="Arial"/>
          <w:sz w:val="10"/>
          <w:szCs w:val="12"/>
        </w:rPr>
        <w:t xml:space="preserve">  </w:t>
      </w:r>
      <w:r w:rsidRPr="00C05F30">
        <w:rPr>
          <w:rFonts w:ascii="Arial" w:hAnsi="Arial" w:cs="Arial"/>
          <w:sz w:val="10"/>
          <w:szCs w:val="12"/>
        </w:rPr>
        <w:t xml:space="preserve">      </w:t>
      </w:r>
      <w:r w:rsidRPr="00C05F30">
        <w:rPr>
          <w:rFonts w:ascii="Arial" w:hAnsi="Arial" w:cs="Arial"/>
          <w:sz w:val="22"/>
          <w:szCs w:val="24"/>
        </w:rPr>
        <w:t>tt</w:t>
      </w:r>
      <w:r w:rsidRPr="00C05F30">
        <w:rPr>
          <w:rFonts w:ascii="Arial" w:hAnsi="Arial" w:cs="Arial"/>
          <w:sz w:val="22"/>
          <w:szCs w:val="24"/>
        </w:rPr>
        <w:t xml:space="preserve">. </w:t>
      </w:r>
    </w:p>
    <w:p w:rsidR="00080760" w:rsidP="00C6071F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096" w:hanging="384"/>
        <w:rPr>
          <w:rFonts w:ascii="Arial" w:hAnsi="Arial" w:cs="Arial"/>
          <w:sz w:val="22"/>
          <w:szCs w:val="24"/>
        </w:rPr>
      </w:pP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>
        <w:rPr>
          <w:rFonts w:asciiTheme="minorHAnsi" w:hAnsiTheme="minorHAnsi" w:cstheme="minorHAnsi"/>
          <w:sz w:val="10"/>
          <w:szCs w:val="12"/>
        </w:rPr>
        <w:t>…………………………….…………………………………</w:t>
      </w:r>
      <w:r w:rsidRPr="00922C8B">
        <w:rPr>
          <w:rFonts w:asciiTheme="minorHAnsi" w:hAnsiTheme="minorHAnsi" w:cstheme="minorHAnsi"/>
          <w:sz w:val="10"/>
          <w:szCs w:val="12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 xml:space="preserve">         </w:t>
      </w:r>
      <w:r w:rsidRPr="00C05F30">
        <w:rPr>
          <w:rFonts w:ascii="Arial" w:hAnsi="Arial" w:cs="Arial"/>
          <w:sz w:val="22"/>
          <w:szCs w:val="24"/>
        </w:rPr>
        <w:t>tt</w:t>
      </w:r>
      <w:r w:rsidRPr="00C05F30">
        <w:rPr>
          <w:rFonts w:ascii="Arial" w:hAnsi="Arial" w:cs="Arial"/>
          <w:sz w:val="22"/>
          <w:szCs w:val="24"/>
        </w:rPr>
        <w:t>.</w:t>
      </w:r>
    </w:p>
    <w:p w:rsidR="00080760" w:rsidP="00C6071F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096" w:hanging="384"/>
        <w:rPr>
          <w:rFonts w:ascii="Arial" w:hAnsi="Arial" w:cs="Arial"/>
          <w:sz w:val="22"/>
          <w:szCs w:val="24"/>
        </w:rPr>
      </w:pP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>
        <w:rPr>
          <w:rFonts w:asciiTheme="minorHAnsi" w:hAnsiTheme="minorHAnsi" w:cstheme="minorHAnsi"/>
          <w:sz w:val="10"/>
          <w:szCs w:val="12"/>
        </w:rPr>
        <w:t>…………………………….…………………………………</w:t>
      </w:r>
      <w:r w:rsidRPr="00922C8B">
        <w:rPr>
          <w:rFonts w:asciiTheme="minorHAnsi" w:hAnsiTheme="minorHAnsi" w:cstheme="minorHAnsi"/>
          <w:sz w:val="10"/>
          <w:szCs w:val="12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 xml:space="preserve">         </w:t>
      </w:r>
      <w:r w:rsidRPr="00C05F30">
        <w:rPr>
          <w:rFonts w:ascii="Arial" w:hAnsi="Arial" w:cs="Arial"/>
          <w:sz w:val="22"/>
          <w:szCs w:val="24"/>
        </w:rPr>
        <w:t>tt</w:t>
      </w:r>
      <w:r w:rsidRPr="00C05F30">
        <w:rPr>
          <w:rFonts w:ascii="Arial" w:hAnsi="Arial" w:cs="Arial"/>
          <w:sz w:val="22"/>
          <w:szCs w:val="24"/>
        </w:rPr>
        <w:t>.</w:t>
      </w:r>
    </w:p>
    <w:p w:rsidR="00080760" w:rsidRPr="00C6071F" w:rsidP="00C6071F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096" w:hanging="384"/>
        <w:rPr>
          <w:rFonts w:ascii="Arial" w:hAnsi="Arial" w:cs="Arial"/>
          <w:sz w:val="22"/>
          <w:szCs w:val="24"/>
        </w:rPr>
      </w:pP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>
        <w:rPr>
          <w:rFonts w:asciiTheme="minorHAnsi" w:hAnsiTheme="minorHAnsi" w:cstheme="minorHAnsi"/>
          <w:sz w:val="10"/>
          <w:szCs w:val="12"/>
        </w:rPr>
        <w:t>…………………………….…………………………………</w:t>
      </w:r>
      <w:r w:rsidRPr="00922C8B">
        <w:rPr>
          <w:rFonts w:asciiTheme="minorHAnsi" w:hAnsiTheme="minorHAnsi" w:cstheme="minorHAnsi"/>
          <w:sz w:val="10"/>
          <w:szCs w:val="12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 xml:space="preserve">         </w:t>
      </w:r>
      <w:r w:rsidRPr="00C05F30">
        <w:rPr>
          <w:rFonts w:ascii="Arial" w:hAnsi="Arial" w:cs="Arial"/>
          <w:sz w:val="22"/>
          <w:szCs w:val="24"/>
        </w:rPr>
        <w:t>tt</w:t>
      </w:r>
      <w:r w:rsidRPr="00C05F30">
        <w:rPr>
          <w:rFonts w:ascii="Arial" w:hAnsi="Arial" w:cs="Arial"/>
          <w:sz w:val="22"/>
          <w:szCs w:val="24"/>
        </w:rPr>
        <w:t>.</w:t>
      </w:r>
    </w:p>
    <w:p w:rsidR="00080760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080760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08076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076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07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0760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2DDA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1486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374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85BA-3150-402F-9BD2-470C62A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2022-07-08T07:46:00Z</cp:lastPrinted>
  <dcterms:created xsi:type="dcterms:W3CDTF">2022-07-12T07:39:00Z</dcterms:created>
  <dcterms:modified xsi:type="dcterms:W3CDTF">2022-07-12T07:39:00Z</dcterms:modified>
</cp:coreProperties>
</file>